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0"/>
          <w:szCs w:val="40"/>
        </w:rPr>
      </w:pPr>
      <w:r w:rsidDel="00000000" w:rsidR="00000000" w:rsidRPr="00000000">
        <w:rPr>
          <w:sz w:val="40"/>
          <w:szCs w:val="40"/>
          <w:rtl w:val="0"/>
        </w:rPr>
        <w:t xml:space="preserve">S.M. SHADE MEDIA KIT</w:t>
      </w:r>
    </w:p>
    <w:p w:rsidR="00000000" w:rsidDel="00000000" w:rsidP="00000000" w:rsidRDefault="00000000" w:rsidRPr="00000000" w14:paraId="00000001">
      <w:pPr>
        <w:contextualSpacing w:val="0"/>
        <w:jc w:val="center"/>
        <w:rPr/>
      </w:pPr>
      <w:r w:rsidDel="00000000" w:rsidR="00000000" w:rsidRPr="00000000">
        <w:rPr>
          <w:rtl w:val="0"/>
        </w:rPr>
        <w:t xml:space="preserve">** to obtain the graphics from this media kit, download this as an webpage (HTML, zipped)</w:t>
      </w:r>
    </w:p>
    <w:p w:rsidR="00000000" w:rsidDel="00000000" w:rsidP="00000000" w:rsidRDefault="00000000" w:rsidRPr="00000000" w14:paraId="00000002">
      <w:pPr>
        <w:contextualSpacing w:val="0"/>
        <w:rPr>
          <w:sz w:val="36"/>
          <w:szCs w:val="36"/>
        </w:rPr>
      </w:pPr>
      <w:r w:rsidDel="00000000" w:rsidR="00000000" w:rsidRPr="00000000">
        <w:rPr>
          <w:sz w:val="36"/>
          <w:szCs w:val="36"/>
        </w:rPr>
        <w:drawing>
          <wp:inline distB="114300" distT="114300" distL="114300" distR="114300">
            <wp:extent cx="5943600" cy="787400"/>
            <wp:effectExtent b="0" l="0" r="0" t="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sz w:val="36"/>
          <w:szCs w:val="36"/>
        </w:rPr>
      </w:pPr>
      <w:r w:rsidDel="00000000" w:rsidR="00000000" w:rsidRPr="00000000">
        <w:rPr>
          <w:sz w:val="36"/>
          <w:szCs w:val="36"/>
        </w:rPr>
        <w:drawing>
          <wp:inline distB="114300" distT="114300" distL="114300" distR="114300">
            <wp:extent cx="190500" cy="190500"/>
            <wp:effectExtent b="0" l="0" r="0" t="0"/>
            <wp:docPr descr="Click and drag to move" id="8" name="image17.gif"/>
            <a:graphic>
              <a:graphicData uri="http://schemas.openxmlformats.org/drawingml/2006/picture">
                <pic:pic>
                  <pic:nvPicPr>
                    <pic:cNvPr descr="Click and drag to move" id="0" name="image17.gif"/>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sz w:val="36"/>
          <w:szCs w:val="3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333375</wp:posOffset>
            </wp:positionV>
            <wp:extent cx="2361877" cy="2262188"/>
            <wp:effectExtent b="0" l="0" r="0" t="0"/>
            <wp:wrapSquare wrapText="bothSides" distB="114300" distT="114300" distL="114300" distR="114300"/>
            <wp:docPr id="3"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361877" cy="2262188"/>
                    </a:xfrm>
                    <a:prstGeom prst="rect"/>
                    <a:ln/>
                  </pic:spPr>
                </pic:pic>
              </a:graphicData>
            </a:graphic>
          </wp:anchor>
        </w:drawing>
      </w:r>
    </w:p>
    <w:p w:rsidR="00000000" w:rsidDel="00000000" w:rsidP="00000000" w:rsidRDefault="00000000" w:rsidRPr="00000000" w14:paraId="00000004">
      <w:pPr>
        <w:contextualSpacing w:val="0"/>
        <w:rPr>
          <w:sz w:val="36"/>
          <w:szCs w:val="36"/>
        </w:rPr>
      </w:pPr>
      <w:r w:rsidDel="00000000" w:rsidR="00000000" w:rsidRPr="00000000">
        <w:rPr>
          <w:rtl w:val="0"/>
        </w:rPr>
      </w:r>
    </w:p>
    <w:p w:rsidR="00000000" w:rsidDel="00000000" w:rsidP="00000000" w:rsidRDefault="00000000" w:rsidRPr="00000000" w14:paraId="00000005">
      <w:pPr>
        <w:contextualSpacing w:val="0"/>
        <w:rPr>
          <w:sz w:val="21"/>
          <w:szCs w:val="21"/>
        </w:rPr>
      </w:pPr>
      <w:r w:rsidDel="00000000" w:rsidR="00000000" w:rsidRPr="00000000">
        <w:rPr>
          <w:sz w:val="21"/>
          <w:szCs w:val="21"/>
          <w:rtl w:val="0"/>
        </w:rPr>
        <w:t xml:space="preserve">S.M. Shade is a homeschooling mom hopelessly addicted to Dr. Pepper, love stories, sunshine, and men with full sexy lips, though not necessarily in that order. A voracious reader since she sounded out her first word, she started writing as a teenager and rediscovered her love of writing as an adult. Originally from Indianapolis, S.M. now lives in a small Kentucky town with her teenage son.</w:t>
      </w:r>
    </w:p>
    <w:p w:rsidR="00000000" w:rsidDel="00000000" w:rsidP="00000000" w:rsidRDefault="00000000" w:rsidRPr="00000000" w14:paraId="00000006">
      <w:pPr>
        <w:contextualSpacing w:val="0"/>
        <w:rPr>
          <w:sz w:val="21"/>
          <w:szCs w:val="21"/>
        </w:rPr>
      </w:pPr>
      <w:r w:rsidDel="00000000" w:rsidR="00000000" w:rsidRPr="00000000">
        <w:rPr>
          <w:rtl w:val="0"/>
        </w:rPr>
      </w:r>
    </w:p>
    <w:p w:rsidR="00000000" w:rsidDel="00000000" w:rsidP="00000000" w:rsidRDefault="00000000" w:rsidRPr="00000000" w14:paraId="00000007">
      <w:pPr>
        <w:contextualSpacing w:val="0"/>
        <w:rPr>
          <w:sz w:val="21"/>
          <w:szCs w:val="21"/>
        </w:rPr>
      </w:pPr>
      <w:r w:rsidDel="00000000" w:rsidR="00000000" w:rsidRPr="00000000">
        <w:rPr>
          <w:sz w:val="21"/>
          <w:szCs w:val="21"/>
          <w:rtl w:val="0"/>
        </w:rPr>
        <w:t xml:space="preserve">She loves to hear from readers so please feel free to contact her or connect with her on Facebook or Twitter.</w:t>
      </w:r>
    </w:p>
    <w:p w:rsidR="00000000" w:rsidDel="00000000" w:rsidP="00000000" w:rsidRDefault="00000000" w:rsidRPr="00000000" w14:paraId="00000008">
      <w:pPr>
        <w:contextualSpacing w:val="0"/>
        <w:rPr>
          <w:sz w:val="21"/>
          <w:szCs w:val="21"/>
        </w:rPr>
      </w:pPr>
      <w:r w:rsidDel="00000000" w:rsidR="00000000" w:rsidRPr="00000000">
        <w:rPr>
          <w:rtl w:val="0"/>
        </w:rPr>
      </w:r>
    </w:p>
    <w:p w:rsidR="00000000" w:rsidDel="00000000" w:rsidP="00000000" w:rsidRDefault="00000000" w:rsidRPr="00000000" w14:paraId="00000009">
      <w:pPr>
        <w:contextualSpacing w:val="0"/>
        <w:rPr>
          <w:sz w:val="36"/>
          <w:szCs w:val="36"/>
        </w:rPr>
      </w:pPr>
      <w:r w:rsidDel="00000000" w:rsidR="00000000" w:rsidRPr="00000000">
        <w:rPr>
          <w:sz w:val="21"/>
          <w:szCs w:val="21"/>
        </w:rPr>
        <w:drawing>
          <wp:inline distB="114300" distT="114300" distL="114300" distR="114300">
            <wp:extent cx="5943600" cy="787400"/>
            <wp:effectExtent b="0" l="0" r="0" t="0"/>
            <wp:docPr id="7"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sz w:val="21"/>
          <w:szCs w:val="21"/>
        </w:rPr>
      </w:pPr>
      <w:r w:rsidDel="00000000" w:rsidR="00000000" w:rsidRPr="00000000">
        <w:rPr>
          <w:sz w:val="36"/>
          <w:szCs w:val="36"/>
        </w:rPr>
        <w:drawing>
          <wp:inline distB="114300" distT="114300" distL="114300" distR="114300">
            <wp:extent cx="190500" cy="190500"/>
            <wp:effectExtent b="0" l="0" r="0" t="0"/>
            <wp:docPr descr="Click and drag to move" id="9" name="image18.gif"/>
            <a:graphic>
              <a:graphicData uri="http://schemas.openxmlformats.org/drawingml/2006/picture">
                <pic:pic>
                  <pic:nvPicPr>
                    <pic:cNvPr descr="Click and drag to move" id="0" name="image18.gif"/>
                    <pic:cNvPicPr preferRelativeResize="0"/>
                  </pic:nvPicPr>
                  <pic:blipFill>
                    <a:blip r:embed="rId10"/>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jc w:val="center"/>
        <w:rPr>
          <w:sz w:val="21"/>
          <w:szCs w:val="21"/>
        </w:rPr>
      </w:pPr>
      <w:r w:rsidDel="00000000" w:rsidR="00000000" w:rsidRPr="00000000">
        <w:rPr>
          <w:sz w:val="21"/>
          <w:szCs w:val="21"/>
          <w:rtl w:val="0"/>
        </w:rPr>
        <w:t xml:space="preserve">Website  </w:t>
      </w:r>
      <w:hyperlink r:id="rId11">
        <w:r w:rsidDel="00000000" w:rsidR="00000000" w:rsidRPr="00000000">
          <w:rPr>
            <w:color w:val="1155cc"/>
            <w:sz w:val="21"/>
            <w:szCs w:val="21"/>
            <w:u w:val="single"/>
            <w:rtl w:val="0"/>
          </w:rPr>
          <w:t xml:space="preserve">https://www.authorsmshade.com/</w:t>
        </w:r>
      </w:hyperlink>
      <w:r w:rsidDel="00000000" w:rsidR="00000000" w:rsidRPr="00000000">
        <w:rPr>
          <w:rtl w:val="0"/>
        </w:rPr>
      </w:r>
    </w:p>
    <w:p w:rsidR="00000000" w:rsidDel="00000000" w:rsidP="00000000" w:rsidRDefault="00000000" w:rsidRPr="00000000" w14:paraId="0000000C">
      <w:pPr>
        <w:contextualSpacing w:val="0"/>
        <w:jc w:val="center"/>
        <w:rPr>
          <w:sz w:val="21"/>
          <w:szCs w:val="21"/>
        </w:rPr>
      </w:pPr>
      <w:r w:rsidDel="00000000" w:rsidR="00000000" w:rsidRPr="00000000">
        <w:rPr>
          <w:sz w:val="21"/>
          <w:szCs w:val="21"/>
          <w:rtl w:val="0"/>
        </w:rPr>
        <w:t xml:space="preserve">Facebook Profile </w:t>
      </w:r>
      <w:hyperlink r:id="rId12">
        <w:r w:rsidDel="00000000" w:rsidR="00000000" w:rsidRPr="00000000">
          <w:rPr>
            <w:color w:val="1155cc"/>
            <w:sz w:val="21"/>
            <w:szCs w:val="21"/>
            <w:u w:val="single"/>
            <w:rtl w:val="0"/>
          </w:rPr>
          <w:t xml:space="preserve">https://www.facebook.com/authorsmshade</w:t>
        </w:r>
      </w:hyperlink>
      <w:r w:rsidDel="00000000" w:rsidR="00000000" w:rsidRPr="00000000">
        <w:rPr>
          <w:rtl w:val="0"/>
        </w:rPr>
      </w:r>
    </w:p>
    <w:p w:rsidR="00000000" w:rsidDel="00000000" w:rsidP="00000000" w:rsidRDefault="00000000" w:rsidRPr="00000000" w14:paraId="0000000D">
      <w:pPr>
        <w:contextualSpacing w:val="0"/>
        <w:jc w:val="center"/>
        <w:rPr>
          <w:sz w:val="21"/>
          <w:szCs w:val="21"/>
        </w:rPr>
      </w:pPr>
      <w:r w:rsidDel="00000000" w:rsidR="00000000" w:rsidRPr="00000000">
        <w:rPr>
          <w:sz w:val="21"/>
          <w:szCs w:val="21"/>
          <w:rtl w:val="0"/>
        </w:rPr>
        <w:t xml:space="preserve">Facebook Fan page </w:t>
      </w:r>
      <w:hyperlink r:id="rId13">
        <w:r w:rsidDel="00000000" w:rsidR="00000000" w:rsidRPr="00000000">
          <w:rPr>
            <w:color w:val="1155cc"/>
            <w:sz w:val="21"/>
            <w:szCs w:val="21"/>
            <w:u w:val="single"/>
            <w:rtl w:val="0"/>
          </w:rPr>
          <w:t xml:space="preserve">https://www.facebook.com/smshadebooks</w:t>
        </w:r>
      </w:hyperlink>
      <w:r w:rsidDel="00000000" w:rsidR="00000000" w:rsidRPr="00000000">
        <w:rPr>
          <w:rtl w:val="0"/>
        </w:rPr>
      </w:r>
    </w:p>
    <w:p w:rsidR="00000000" w:rsidDel="00000000" w:rsidP="00000000" w:rsidRDefault="00000000" w:rsidRPr="00000000" w14:paraId="0000000E">
      <w:pPr>
        <w:contextualSpacing w:val="0"/>
        <w:jc w:val="center"/>
        <w:rPr>
          <w:sz w:val="21"/>
          <w:szCs w:val="21"/>
        </w:rPr>
      </w:pPr>
      <w:r w:rsidDel="00000000" w:rsidR="00000000" w:rsidRPr="00000000">
        <w:rPr>
          <w:sz w:val="21"/>
          <w:szCs w:val="21"/>
          <w:rtl w:val="0"/>
        </w:rPr>
        <w:t xml:space="preserve">Facebook Reader Group </w:t>
      </w:r>
      <w:hyperlink r:id="rId14">
        <w:r w:rsidDel="00000000" w:rsidR="00000000" w:rsidRPr="00000000">
          <w:rPr>
            <w:color w:val="1155cc"/>
            <w:sz w:val="21"/>
            <w:szCs w:val="21"/>
            <w:u w:val="single"/>
            <w:rtl w:val="0"/>
          </w:rPr>
          <w:t xml:space="preserve">https://www.facebook.com/groups/shadyladiesplace/</w:t>
        </w:r>
      </w:hyperlink>
      <w:r w:rsidDel="00000000" w:rsidR="00000000" w:rsidRPr="00000000">
        <w:rPr>
          <w:rtl w:val="0"/>
        </w:rPr>
      </w:r>
    </w:p>
    <w:p w:rsidR="00000000" w:rsidDel="00000000" w:rsidP="00000000" w:rsidRDefault="00000000" w:rsidRPr="00000000" w14:paraId="0000000F">
      <w:pPr>
        <w:contextualSpacing w:val="0"/>
        <w:jc w:val="center"/>
        <w:rPr>
          <w:sz w:val="21"/>
          <w:szCs w:val="21"/>
        </w:rPr>
      </w:pPr>
      <w:r w:rsidDel="00000000" w:rsidR="00000000" w:rsidRPr="00000000">
        <w:rPr>
          <w:sz w:val="21"/>
          <w:szCs w:val="21"/>
          <w:rtl w:val="0"/>
        </w:rPr>
        <w:t xml:space="preserve">Amazon author page </w:t>
      </w:r>
      <w:hyperlink r:id="rId15">
        <w:r w:rsidDel="00000000" w:rsidR="00000000" w:rsidRPr="00000000">
          <w:rPr>
            <w:color w:val="1155cc"/>
            <w:sz w:val="21"/>
            <w:szCs w:val="21"/>
            <w:u w:val="single"/>
            <w:rtl w:val="0"/>
          </w:rPr>
          <w:t xml:space="preserve">https://amzn.to/2GsRsjc</w:t>
        </w:r>
      </w:hyperlink>
      <w:r w:rsidDel="00000000" w:rsidR="00000000" w:rsidRPr="00000000">
        <w:rPr>
          <w:rtl w:val="0"/>
        </w:rPr>
      </w:r>
    </w:p>
    <w:p w:rsidR="00000000" w:rsidDel="00000000" w:rsidP="00000000" w:rsidRDefault="00000000" w:rsidRPr="00000000" w14:paraId="00000010">
      <w:pPr>
        <w:contextualSpacing w:val="0"/>
        <w:jc w:val="center"/>
        <w:rPr>
          <w:sz w:val="21"/>
          <w:szCs w:val="21"/>
        </w:rPr>
      </w:pPr>
      <w:r w:rsidDel="00000000" w:rsidR="00000000" w:rsidRPr="00000000">
        <w:rPr>
          <w:sz w:val="21"/>
          <w:szCs w:val="21"/>
          <w:rtl w:val="0"/>
        </w:rPr>
        <w:t xml:space="preserve">Twitter </w:t>
      </w:r>
      <w:hyperlink r:id="rId16">
        <w:r w:rsidDel="00000000" w:rsidR="00000000" w:rsidRPr="00000000">
          <w:rPr>
            <w:color w:val="1155cc"/>
            <w:sz w:val="21"/>
            <w:szCs w:val="21"/>
            <w:u w:val="single"/>
            <w:rtl w:val="0"/>
          </w:rPr>
          <w:t xml:space="preserve">https://twitter.com/authorSMShade</w:t>
        </w:r>
      </w:hyperlink>
      <w:r w:rsidDel="00000000" w:rsidR="00000000" w:rsidRPr="00000000">
        <w:rPr>
          <w:rtl w:val="0"/>
        </w:rPr>
      </w:r>
    </w:p>
    <w:p w:rsidR="00000000" w:rsidDel="00000000" w:rsidP="00000000" w:rsidRDefault="00000000" w:rsidRPr="00000000" w14:paraId="00000011">
      <w:pPr>
        <w:contextualSpacing w:val="0"/>
        <w:jc w:val="center"/>
        <w:rPr>
          <w:sz w:val="21"/>
          <w:szCs w:val="21"/>
        </w:rPr>
      </w:pPr>
      <w:r w:rsidDel="00000000" w:rsidR="00000000" w:rsidRPr="00000000">
        <w:rPr>
          <w:sz w:val="21"/>
          <w:szCs w:val="21"/>
          <w:rtl w:val="0"/>
        </w:rPr>
        <w:t xml:space="preserve">GoodReads </w:t>
      </w:r>
      <w:hyperlink r:id="rId17">
        <w:r w:rsidDel="00000000" w:rsidR="00000000" w:rsidRPr="00000000">
          <w:rPr>
            <w:color w:val="1155cc"/>
            <w:sz w:val="21"/>
            <w:szCs w:val="21"/>
            <w:u w:val="single"/>
            <w:rtl w:val="0"/>
          </w:rPr>
          <w:t xml:space="preserve">https://www.goodreads.com/author/show/7788847.S_M_Shade</w:t>
        </w:r>
      </w:hyperlink>
      <w:r w:rsidDel="00000000" w:rsidR="00000000" w:rsidRPr="00000000">
        <w:rPr>
          <w:rtl w:val="0"/>
        </w:rPr>
      </w:r>
    </w:p>
    <w:p w:rsidR="00000000" w:rsidDel="00000000" w:rsidP="00000000" w:rsidRDefault="00000000" w:rsidRPr="00000000" w14:paraId="00000012">
      <w:pPr>
        <w:contextualSpacing w:val="0"/>
        <w:jc w:val="center"/>
        <w:rPr>
          <w:sz w:val="21"/>
          <w:szCs w:val="21"/>
        </w:rPr>
      </w:pPr>
      <w:r w:rsidDel="00000000" w:rsidR="00000000" w:rsidRPr="00000000">
        <w:rPr>
          <w:sz w:val="21"/>
          <w:szCs w:val="21"/>
          <w:rtl w:val="0"/>
        </w:rPr>
        <w:t xml:space="preserve">Bookbub: </w:t>
      </w:r>
      <w:hyperlink r:id="rId18">
        <w:r w:rsidDel="00000000" w:rsidR="00000000" w:rsidRPr="00000000">
          <w:rPr>
            <w:color w:val="1155cc"/>
            <w:sz w:val="21"/>
            <w:szCs w:val="21"/>
            <w:u w:val="single"/>
            <w:rtl w:val="0"/>
          </w:rPr>
          <w:t xml:space="preserve">https://www.bookbub.com/authors/s-m-shade</w:t>
        </w:r>
      </w:hyperlink>
      <w:r w:rsidDel="00000000" w:rsidR="00000000" w:rsidRPr="00000000">
        <w:rPr>
          <w:rtl w:val="0"/>
        </w:rPr>
      </w:r>
    </w:p>
    <w:p w:rsidR="00000000" w:rsidDel="00000000" w:rsidP="00000000" w:rsidRDefault="00000000" w:rsidRPr="00000000" w14:paraId="00000013">
      <w:pPr>
        <w:contextualSpacing w:val="0"/>
        <w:jc w:val="center"/>
        <w:rPr>
          <w:sz w:val="21"/>
          <w:szCs w:val="21"/>
        </w:rPr>
      </w:pPr>
      <w:r w:rsidDel="00000000" w:rsidR="00000000" w:rsidRPr="00000000">
        <w:rPr>
          <w:sz w:val="21"/>
          <w:szCs w:val="21"/>
          <w:rtl w:val="0"/>
        </w:rPr>
        <w:t xml:space="preserve">Instagram: </w:t>
      </w:r>
      <w:hyperlink r:id="rId19">
        <w:r w:rsidDel="00000000" w:rsidR="00000000" w:rsidRPr="00000000">
          <w:rPr>
            <w:color w:val="1155cc"/>
            <w:sz w:val="21"/>
            <w:szCs w:val="21"/>
            <w:u w:val="single"/>
            <w:rtl w:val="0"/>
          </w:rPr>
          <w:t xml:space="preserve">https://www.instagram.com/authorsmshade/</w:t>
        </w:r>
      </w:hyperlink>
      <w:r w:rsidDel="00000000" w:rsidR="00000000" w:rsidRPr="00000000">
        <w:rPr>
          <w:rtl w:val="0"/>
        </w:rPr>
      </w:r>
    </w:p>
    <w:p w:rsidR="00000000" w:rsidDel="00000000" w:rsidP="00000000" w:rsidRDefault="00000000" w:rsidRPr="00000000" w14:paraId="00000014">
      <w:pPr>
        <w:contextualSpacing w:val="0"/>
        <w:jc w:val="center"/>
        <w:rPr>
          <w:sz w:val="21"/>
          <w:szCs w:val="21"/>
        </w:rPr>
      </w:pPr>
      <w:r w:rsidDel="00000000" w:rsidR="00000000" w:rsidRPr="00000000">
        <w:rPr>
          <w:rtl w:val="0"/>
        </w:rPr>
      </w:r>
    </w:p>
    <w:p w:rsidR="00000000" w:rsidDel="00000000" w:rsidP="00000000" w:rsidRDefault="00000000" w:rsidRPr="00000000" w14:paraId="00000015">
      <w:pPr>
        <w:contextualSpacing w:val="0"/>
        <w:jc w:val="center"/>
        <w:rPr>
          <w:sz w:val="21"/>
          <w:szCs w:val="21"/>
        </w:rPr>
      </w:pPr>
      <w:r w:rsidDel="00000000" w:rsidR="00000000" w:rsidRPr="00000000">
        <w:rPr>
          <w:sz w:val="21"/>
          <w:szCs w:val="21"/>
          <w:rtl w:val="0"/>
        </w:rPr>
        <w:t xml:space="preserve">Sign up for her Newsletter here: ​ </w:t>
      </w:r>
      <w:hyperlink r:id="rId20">
        <w:r w:rsidDel="00000000" w:rsidR="00000000" w:rsidRPr="00000000">
          <w:rPr>
            <w:color w:val="1155cc"/>
            <w:sz w:val="21"/>
            <w:szCs w:val="21"/>
            <w:u w:val="single"/>
            <w:rtl w:val="0"/>
          </w:rPr>
          <w:t xml:space="preserve">http://bit.ly/1zNe5zu</w:t>
        </w:r>
      </w:hyperlink>
      <w:r w:rsidDel="00000000" w:rsidR="00000000" w:rsidRPr="00000000">
        <w:rPr>
          <w:rtl w:val="0"/>
        </w:rPr>
      </w:r>
    </w:p>
    <w:p w:rsidR="00000000" w:rsidDel="00000000" w:rsidP="00000000" w:rsidRDefault="00000000" w:rsidRPr="00000000" w14:paraId="00000016">
      <w:pPr>
        <w:contextualSpacing w:val="0"/>
        <w:jc w:val="center"/>
        <w:rPr>
          <w:sz w:val="21"/>
          <w:szCs w:val="21"/>
        </w:rPr>
      </w:pPr>
      <w:r w:rsidDel="00000000" w:rsidR="00000000" w:rsidRPr="00000000">
        <w:rPr>
          <w:rtl w:val="0"/>
        </w:rPr>
      </w:r>
    </w:p>
    <w:p w:rsidR="00000000" w:rsidDel="00000000" w:rsidP="00000000" w:rsidRDefault="00000000" w:rsidRPr="00000000" w14:paraId="00000017">
      <w:pPr>
        <w:contextualSpacing w:val="0"/>
        <w:jc w:val="center"/>
        <w:rPr>
          <w:sz w:val="21"/>
          <w:szCs w:val="21"/>
        </w:rPr>
      </w:pPr>
      <w:r w:rsidDel="00000000" w:rsidR="00000000" w:rsidRPr="00000000">
        <w:rPr>
          <w:rtl w:val="0"/>
        </w:rPr>
      </w:r>
    </w:p>
    <w:p w:rsidR="00000000" w:rsidDel="00000000" w:rsidP="00000000" w:rsidRDefault="00000000" w:rsidRPr="00000000" w14:paraId="00000018">
      <w:pPr>
        <w:contextualSpacing w:val="0"/>
        <w:rPr>
          <w:sz w:val="36"/>
          <w:szCs w:val="36"/>
        </w:rPr>
      </w:pPr>
      <w:r w:rsidDel="00000000" w:rsidR="00000000" w:rsidRPr="00000000">
        <w:rPr>
          <w:sz w:val="21"/>
          <w:szCs w:val="21"/>
        </w:rPr>
        <w:drawing>
          <wp:inline distB="114300" distT="114300" distL="114300" distR="114300">
            <wp:extent cx="5943600" cy="787400"/>
            <wp:effectExtent b="0" l="0" r="0" t="0"/>
            <wp:docPr id="5"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contextualSpacing w:val="0"/>
        <w:rPr>
          <w:sz w:val="36"/>
          <w:szCs w:val="36"/>
        </w:rPr>
      </w:pPr>
      <w:r w:rsidDel="00000000" w:rsidR="00000000" w:rsidRPr="00000000">
        <w:rPr>
          <w:sz w:val="36"/>
          <w:szCs w:val="36"/>
        </w:rPr>
        <w:drawing>
          <wp:inline distB="114300" distT="114300" distL="114300" distR="114300">
            <wp:extent cx="190500" cy="190500"/>
            <wp:effectExtent b="0" l="0" r="0" t="0"/>
            <wp:docPr descr="Click and drag to move" id="1" name="image3.gif"/>
            <a:graphic>
              <a:graphicData uri="http://schemas.openxmlformats.org/drawingml/2006/picture">
                <pic:pic>
                  <pic:nvPicPr>
                    <pic:cNvPr descr="Click and drag to move" id="0" name="image3.gif"/>
                    <pic:cNvPicPr preferRelativeResize="0"/>
                  </pic:nvPicPr>
                  <pic:blipFill>
                    <a:blip r:embed="rId22"/>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sz w:val="21"/>
          <w:szCs w:val="21"/>
        </w:rPr>
      </w:pPr>
      <w:r w:rsidDel="00000000" w:rsidR="00000000" w:rsidRPr="00000000">
        <w:rPr>
          <w:sz w:val="21"/>
          <w:szCs w:val="21"/>
          <w:rtl w:val="0"/>
        </w:rPr>
        <w:t xml:space="preserve"> </w:t>
      </w:r>
    </w:p>
    <w:p w:rsidR="00000000" w:rsidDel="00000000" w:rsidP="00000000" w:rsidRDefault="00000000" w:rsidRPr="00000000" w14:paraId="0000001B">
      <w:pPr>
        <w:contextualSpacing w:val="0"/>
        <w:jc w:val="center"/>
        <w:rPr>
          <w:sz w:val="21"/>
          <w:szCs w:val="21"/>
        </w:rPr>
      </w:pPr>
      <w:r w:rsidDel="00000000" w:rsidR="00000000" w:rsidRPr="00000000">
        <w:rPr>
          <w:sz w:val="21"/>
          <w:szCs w:val="21"/>
          <w:rtl w:val="0"/>
        </w:rPr>
        <w:t xml:space="preserve">Striking Back Series</w:t>
      </w:r>
    </w:p>
    <w:p w:rsidR="00000000" w:rsidDel="00000000" w:rsidP="00000000" w:rsidRDefault="00000000" w:rsidRPr="00000000" w14:paraId="0000001C">
      <w:pPr>
        <w:contextualSpacing w:val="0"/>
        <w:jc w:val="center"/>
        <w:rPr>
          <w:sz w:val="21"/>
          <w:szCs w:val="21"/>
        </w:rPr>
      </w:pPr>
      <w:r w:rsidDel="00000000" w:rsidR="00000000" w:rsidRPr="00000000">
        <w:rPr>
          <w:rtl w:val="0"/>
        </w:rPr>
      </w:r>
    </w:p>
    <w:p w:rsidR="00000000" w:rsidDel="00000000" w:rsidP="00000000" w:rsidRDefault="00000000" w:rsidRPr="00000000" w14:paraId="0000001D">
      <w:pPr>
        <w:contextualSpacing w:val="0"/>
        <w:jc w:val="center"/>
        <w:rPr>
          <w:sz w:val="21"/>
          <w:szCs w:val="21"/>
        </w:rPr>
      </w:pPr>
      <w:r w:rsidDel="00000000" w:rsidR="00000000" w:rsidRPr="00000000">
        <w:rPr>
          <w:sz w:val="21"/>
          <w:szCs w:val="21"/>
          <w:rtl w:val="0"/>
        </w:rPr>
        <w:t xml:space="preserve">Everly - press kit can be found here (coming soon)</w:t>
      </w:r>
    </w:p>
    <w:p w:rsidR="00000000" w:rsidDel="00000000" w:rsidP="00000000" w:rsidRDefault="00000000" w:rsidRPr="00000000" w14:paraId="0000001E">
      <w:pPr>
        <w:contextualSpacing w:val="0"/>
        <w:jc w:val="center"/>
        <w:rPr>
          <w:sz w:val="21"/>
          <w:szCs w:val="21"/>
        </w:rPr>
      </w:pPr>
      <w:r w:rsidDel="00000000" w:rsidR="00000000" w:rsidRPr="00000000">
        <w:rPr>
          <w:sz w:val="21"/>
          <w:szCs w:val="21"/>
          <w:rtl w:val="0"/>
        </w:rPr>
        <w:t xml:space="preserve">Mason - press kit can be found here  (coming soon)</w:t>
      </w:r>
    </w:p>
    <w:p w:rsidR="00000000" w:rsidDel="00000000" w:rsidP="00000000" w:rsidRDefault="00000000" w:rsidRPr="00000000" w14:paraId="0000001F">
      <w:pPr>
        <w:contextualSpacing w:val="0"/>
        <w:jc w:val="center"/>
        <w:rPr>
          <w:sz w:val="21"/>
          <w:szCs w:val="21"/>
        </w:rPr>
      </w:pPr>
      <w:r w:rsidDel="00000000" w:rsidR="00000000" w:rsidRPr="00000000">
        <w:rPr>
          <w:sz w:val="21"/>
          <w:szCs w:val="21"/>
          <w:rtl w:val="0"/>
        </w:rPr>
        <w:t xml:space="preserve">Parker - press kit can be found here  (coming soon)</w:t>
      </w:r>
    </w:p>
    <w:p w:rsidR="00000000" w:rsidDel="00000000" w:rsidP="00000000" w:rsidRDefault="00000000" w:rsidRPr="00000000" w14:paraId="00000020">
      <w:pPr>
        <w:contextualSpacing w:val="0"/>
        <w:jc w:val="center"/>
        <w:rPr>
          <w:sz w:val="21"/>
          <w:szCs w:val="21"/>
        </w:rPr>
      </w:pPr>
      <w:r w:rsidDel="00000000" w:rsidR="00000000" w:rsidRPr="00000000">
        <w:rPr>
          <w:sz w:val="21"/>
          <w:szCs w:val="21"/>
          <w:rtl w:val="0"/>
        </w:rPr>
        <w:t xml:space="preserve">Alex - press kit can be found here  (coming soon)</w:t>
      </w:r>
    </w:p>
    <w:p w:rsidR="00000000" w:rsidDel="00000000" w:rsidP="00000000" w:rsidRDefault="00000000" w:rsidRPr="00000000" w14:paraId="00000021">
      <w:pPr>
        <w:contextualSpacing w:val="0"/>
        <w:jc w:val="center"/>
        <w:rPr>
          <w:sz w:val="21"/>
          <w:szCs w:val="21"/>
        </w:rPr>
      </w:pPr>
      <w:r w:rsidDel="00000000" w:rsidR="00000000" w:rsidRPr="00000000">
        <w:rPr>
          <w:sz w:val="21"/>
          <w:szCs w:val="21"/>
          <w:rtl w:val="0"/>
        </w:rPr>
        <w:t xml:space="preserve">Striking Back Boxset - press kit can be found here  (coming soon)</w:t>
      </w:r>
    </w:p>
    <w:p w:rsidR="00000000" w:rsidDel="00000000" w:rsidP="00000000" w:rsidRDefault="00000000" w:rsidRPr="00000000" w14:paraId="00000022">
      <w:pPr>
        <w:contextualSpacing w:val="0"/>
        <w:jc w:val="center"/>
        <w:rPr>
          <w:sz w:val="21"/>
          <w:szCs w:val="21"/>
        </w:rPr>
      </w:pPr>
      <w:r w:rsidDel="00000000" w:rsidR="00000000" w:rsidRPr="00000000">
        <w:rPr>
          <w:rtl w:val="0"/>
        </w:rPr>
      </w:r>
    </w:p>
    <w:p w:rsidR="00000000" w:rsidDel="00000000" w:rsidP="00000000" w:rsidRDefault="00000000" w:rsidRPr="00000000" w14:paraId="00000023">
      <w:pPr>
        <w:contextualSpacing w:val="0"/>
        <w:jc w:val="center"/>
        <w:rPr>
          <w:sz w:val="21"/>
          <w:szCs w:val="21"/>
        </w:rPr>
      </w:pPr>
      <w:r w:rsidDel="00000000" w:rsidR="00000000" w:rsidRPr="00000000">
        <w:rPr>
          <w:sz w:val="21"/>
          <w:szCs w:val="21"/>
          <w:rtl w:val="0"/>
        </w:rPr>
        <w:t xml:space="preserve">In Safe Hands Series</w:t>
      </w:r>
    </w:p>
    <w:p w:rsidR="00000000" w:rsidDel="00000000" w:rsidP="00000000" w:rsidRDefault="00000000" w:rsidRPr="00000000" w14:paraId="00000024">
      <w:pPr>
        <w:contextualSpacing w:val="0"/>
        <w:jc w:val="center"/>
        <w:rPr>
          <w:sz w:val="21"/>
          <w:szCs w:val="21"/>
        </w:rPr>
      </w:pPr>
      <w:r w:rsidDel="00000000" w:rsidR="00000000" w:rsidRPr="00000000">
        <w:rPr>
          <w:rtl w:val="0"/>
        </w:rPr>
      </w:r>
    </w:p>
    <w:p w:rsidR="00000000" w:rsidDel="00000000" w:rsidP="00000000" w:rsidRDefault="00000000" w:rsidRPr="00000000" w14:paraId="00000025">
      <w:pPr>
        <w:contextualSpacing w:val="0"/>
        <w:jc w:val="center"/>
        <w:rPr>
          <w:sz w:val="21"/>
          <w:szCs w:val="21"/>
        </w:rPr>
      </w:pPr>
      <w:r w:rsidDel="00000000" w:rsidR="00000000" w:rsidRPr="00000000">
        <w:rPr>
          <w:sz w:val="21"/>
          <w:szCs w:val="21"/>
          <w:rtl w:val="0"/>
        </w:rPr>
        <w:t xml:space="preserve">Landon - press kit can be found here  (coming soon)</w:t>
      </w:r>
    </w:p>
    <w:p w:rsidR="00000000" w:rsidDel="00000000" w:rsidP="00000000" w:rsidRDefault="00000000" w:rsidRPr="00000000" w14:paraId="00000026">
      <w:pPr>
        <w:contextualSpacing w:val="0"/>
        <w:jc w:val="center"/>
        <w:rPr>
          <w:sz w:val="21"/>
          <w:szCs w:val="21"/>
        </w:rPr>
      </w:pPr>
      <w:r w:rsidDel="00000000" w:rsidR="00000000" w:rsidRPr="00000000">
        <w:rPr>
          <w:sz w:val="21"/>
          <w:szCs w:val="21"/>
          <w:rtl w:val="0"/>
        </w:rPr>
        <w:t xml:space="preserve">Dare - press kit can be found here  (coming soon)</w:t>
      </w:r>
    </w:p>
    <w:p w:rsidR="00000000" w:rsidDel="00000000" w:rsidP="00000000" w:rsidRDefault="00000000" w:rsidRPr="00000000" w14:paraId="00000027">
      <w:pPr>
        <w:contextualSpacing w:val="0"/>
        <w:jc w:val="center"/>
        <w:rPr>
          <w:sz w:val="21"/>
          <w:szCs w:val="21"/>
        </w:rPr>
      </w:pPr>
      <w:r w:rsidDel="00000000" w:rsidR="00000000" w:rsidRPr="00000000">
        <w:rPr>
          <w:sz w:val="21"/>
          <w:szCs w:val="21"/>
          <w:rtl w:val="0"/>
        </w:rPr>
        <w:t xml:space="preserve">Justus - press kit can be found here  (coming soon)</w:t>
      </w:r>
    </w:p>
    <w:p w:rsidR="00000000" w:rsidDel="00000000" w:rsidP="00000000" w:rsidRDefault="00000000" w:rsidRPr="00000000" w14:paraId="00000028">
      <w:pPr>
        <w:contextualSpacing w:val="0"/>
        <w:jc w:val="center"/>
        <w:rPr>
          <w:sz w:val="21"/>
          <w:szCs w:val="21"/>
        </w:rPr>
      </w:pPr>
      <w:r w:rsidDel="00000000" w:rsidR="00000000" w:rsidRPr="00000000">
        <w:rPr>
          <w:sz w:val="21"/>
          <w:szCs w:val="21"/>
          <w:rtl w:val="0"/>
        </w:rPr>
        <w:t xml:space="preserve">Tucker - press kit can be found here  (coming soon)</w:t>
      </w:r>
    </w:p>
    <w:p w:rsidR="00000000" w:rsidDel="00000000" w:rsidP="00000000" w:rsidRDefault="00000000" w:rsidRPr="00000000" w14:paraId="00000029">
      <w:pPr>
        <w:contextualSpacing w:val="0"/>
        <w:jc w:val="center"/>
        <w:rPr>
          <w:sz w:val="21"/>
          <w:szCs w:val="21"/>
        </w:rPr>
      </w:pPr>
      <w:r w:rsidDel="00000000" w:rsidR="00000000" w:rsidRPr="00000000">
        <w:rPr>
          <w:sz w:val="21"/>
          <w:szCs w:val="21"/>
          <w:rtl w:val="0"/>
        </w:rPr>
        <w:t xml:space="preserve">Jeremy  - press kit can be found here  (coming soon)</w:t>
      </w:r>
    </w:p>
    <w:p w:rsidR="00000000" w:rsidDel="00000000" w:rsidP="00000000" w:rsidRDefault="00000000" w:rsidRPr="00000000" w14:paraId="0000002A">
      <w:pPr>
        <w:contextualSpacing w:val="0"/>
        <w:jc w:val="center"/>
        <w:rPr>
          <w:sz w:val="21"/>
          <w:szCs w:val="21"/>
        </w:rPr>
      </w:pPr>
      <w:r w:rsidDel="00000000" w:rsidR="00000000" w:rsidRPr="00000000">
        <w:rPr>
          <w:rtl w:val="0"/>
        </w:rPr>
      </w:r>
    </w:p>
    <w:p w:rsidR="00000000" w:rsidDel="00000000" w:rsidP="00000000" w:rsidRDefault="00000000" w:rsidRPr="00000000" w14:paraId="0000002B">
      <w:pPr>
        <w:contextualSpacing w:val="0"/>
        <w:jc w:val="center"/>
        <w:rPr>
          <w:sz w:val="21"/>
          <w:szCs w:val="21"/>
        </w:rPr>
      </w:pPr>
      <w:r w:rsidDel="00000000" w:rsidR="00000000" w:rsidRPr="00000000">
        <w:rPr>
          <w:sz w:val="21"/>
          <w:szCs w:val="21"/>
          <w:rtl w:val="0"/>
        </w:rPr>
        <w:t xml:space="preserve">All That Remains Series </w:t>
      </w:r>
    </w:p>
    <w:p w:rsidR="00000000" w:rsidDel="00000000" w:rsidP="00000000" w:rsidRDefault="00000000" w:rsidRPr="00000000" w14:paraId="0000002C">
      <w:pPr>
        <w:contextualSpacing w:val="0"/>
        <w:jc w:val="center"/>
        <w:rPr>
          <w:sz w:val="21"/>
          <w:szCs w:val="21"/>
        </w:rPr>
      </w:pPr>
      <w:r w:rsidDel="00000000" w:rsidR="00000000" w:rsidRPr="00000000">
        <w:rPr>
          <w:rtl w:val="0"/>
        </w:rPr>
      </w:r>
    </w:p>
    <w:p w:rsidR="00000000" w:rsidDel="00000000" w:rsidP="00000000" w:rsidRDefault="00000000" w:rsidRPr="00000000" w14:paraId="0000002D">
      <w:pPr>
        <w:contextualSpacing w:val="0"/>
        <w:jc w:val="center"/>
        <w:rPr>
          <w:sz w:val="21"/>
          <w:szCs w:val="21"/>
        </w:rPr>
      </w:pPr>
      <w:r w:rsidDel="00000000" w:rsidR="00000000" w:rsidRPr="00000000">
        <w:rPr>
          <w:sz w:val="21"/>
          <w:szCs w:val="21"/>
          <w:rtl w:val="0"/>
        </w:rPr>
        <w:t xml:space="preserve">The Last Woman - press kit can be found here  (coming soon)</w:t>
      </w:r>
    </w:p>
    <w:p w:rsidR="00000000" w:rsidDel="00000000" w:rsidP="00000000" w:rsidRDefault="00000000" w:rsidRPr="00000000" w14:paraId="0000002E">
      <w:pPr>
        <w:contextualSpacing w:val="0"/>
        <w:jc w:val="center"/>
        <w:rPr>
          <w:sz w:val="21"/>
          <w:szCs w:val="21"/>
        </w:rPr>
      </w:pPr>
      <w:r w:rsidDel="00000000" w:rsidR="00000000" w:rsidRPr="00000000">
        <w:rPr>
          <w:sz w:val="21"/>
          <w:szCs w:val="21"/>
          <w:rtl w:val="0"/>
        </w:rPr>
        <w:t xml:space="preserve">Falling Together - press kit can be found here  (coming soon)</w:t>
      </w:r>
    </w:p>
    <w:p w:rsidR="00000000" w:rsidDel="00000000" w:rsidP="00000000" w:rsidRDefault="00000000" w:rsidRPr="00000000" w14:paraId="0000002F">
      <w:pPr>
        <w:contextualSpacing w:val="0"/>
        <w:jc w:val="center"/>
        <w:rPr>
          <w:sz w:val="21"/>
          <w:szCs w:val="21"/>
        </w:rPr>
      </w:pPr>
      <w:r w:rsidDel="00000000" w:rsidR="00000000" w:rsidRPr="00000000">
        <w:rPr>
          <w:sz w:val="21"/>
          <w:szCs w:val="21"/>
          <w:rtl w:val="0"/>
        </w:rPr>
        <w:t xml:space="preserve">Infinite Ties - press kit can be found here  (coming soon)</w:t>
      </w:r>
    </w:p>
    <w:p w:rsidR="00000000" w:rsidDel="00000000" w:rsidP="00000000" w:rsidRDefault="00000000" w:rsidRPr="00000000" w14:paraId="00000030">
      <w:pPr>
        <w:contextualSpacing w:val="0"/>
        <w:jc w:val="center"/>
        <w:rPr>
          <w:sz w:val="21"/>
          <w:szCs w:val="21"/>
        </w:rPr>
      </w:pPr>
      <w:r w:rsidDel="00000000" w:rsidR="00000000" w:rsidRPr="00000000">
        <w:rPr>
          <w:sz w:val="21"/>
          <w:szCs w:val="21"/>
          <w:rtl w:val="0"/>
        </w:rPr>
        <w:t xml:space="preserve">All That Remains Box Set - press kit can be found here  (coming soon)</w:t>
      </w:r>
    </w:p>
    <w:p w:rsidR="00000000" w:rsidDel="00000000" w:rsidP="00000000" w:rsidRDefault="00000000" w:rsidRPr="00000000" w14:paraId="00000031">
      <w:pPr>
        <w:contextualSpacing w:val="0"/>
        <w:jc w:val="center"/>
        <w:rPr>
          <w:sz w:val="21"/>
          <w:szCs w:val="21"/>
        </w:rPr>
      </w:pPr>
      <w:r w:rsidDel="00000000" w:rsidR="00000000" w:rsidRPr="00000000">
        <w:rPr>
          <w:rtl w:val="0"/>
        </w:rPr>
      </w:r>
    </w:p>
    <w:p w:rsidR="00000000" w:rsidDel="00000000" w:rsidP="00000000" w:rsidRDefault="00000000" w:rsidRPr="00000000" w14:paraId="00000032">
      <w:pPr>
        <w:contextualSpacing w:val="0"/>
        <w:jc w:val="center"/>
        <w:rPr>
          <w:sz w:val="21"/>
          <w:szCs w:val="21"/>
        </w:rPr>
      </w:pPr>
      <w:r w:rsidDel="00000000" w:rsidR="00000000" w:rsidRPr="00000000">
        <w:rPr>
          <w:sz w:val="21"/>
          <w:szCs w:val="21"/>
          <w:rtl w:val="0"/>
        </w:rPr>
        <w:t xml:space="preserve">Violent Circle Series</w:t>
      </w:r>
    </w:p>
    <w:p w:rsidR="00000000" w:rsidDel="00000000" w:rsidP="00000000" w:rsidRDefault="00000000" w:rsidRPr="00000000" w14:paraId="00000033">
      <w:pPr>
        <w:contextualSpacing w:val="0"/>
        <w:jc w:val="center"/>
        <w:rPr>
          <w:sz w:val="21"/>
          <w:szCs w:val="21"/>
        </w:rPr>
      </w:pPr>
      <w:r w:rsidDel="00000000" w:rsidR="00000000" w:rsidRPr="00000000">
        <w:rPr>
          <w:rtl w:val="0"/>
        </w:rPr>
      </w:r>
    </w:p>
    <w:p w:rsidR="00000000" w:rsidDel="00000000" w:rsidP="00000000" w:rsidRDefault="00000000" w:rsidRPr="00000000" w14:paraId="00000034">
      <w:pPr>
        <w:contextualSpacing w:val="0"/>
        <w:jc w:val="center"/>
        <w:rPr>
          <w:sz w:val="21"/>
          <w:szCs w:val="21"/>
        </w:rPr>
      </w:pPr>
      <w:r w:rsidDel="00000000" w:rsidR="00000000" w:rsidRPr="00000000">
        <w:rPr>
          <w:sz w:val="21"/>
          <w:szCs w:val="21"/>
          <w:rtl w:val="0"/>
        </w:rPr>
        <w:t xml:space="preserve">Scarlet Toys - press kit can be found here  (coming soon)</w:t>
      </w:r>
    </w:p>
    <w:p w:rsidR="00000000" w:rsidDel="00000000" w:rsidP="00000000" w:rsidRDefault="00000000" w:rsidRPr="00000000" w14:paraId="00000035">
      <w:pPr>
        <w:contextualSpacing w:val="0"/>
        <w:jc w:val="center"/>
        <w:rPr>
          <w:sz w:val="21"/>
          <w:szCs w:val="21"/>
        </w:rPr>
      </w:pPr>
      <w:r w:rsidDel="00000000" w:rsidR="00000000" w:rsidRPr="00000000">
        <w:rPr>
          <w:sz w:val="21"/>
          <w:szCs w:val="21"/>
          <w:rtl w:val="0"/>
        </w:rPr>
        <w:t xml:space="preserve">Frat Hell - press kit can be found here  (coming soon)</w:t>
      </w:r>
    </w:p>
    <w:p w:rsidR="00000000" w:rsidDel="00000000" w:rsidP="00000000" w:rsidRDefault="00000000" w:rsidRPr="00000000" w14:paraId="00000036">
      <w:pPr>
        <w:contextualSpacing w:val="0"/>
        <w:jc w:val="center"/>
        <w:rPr>
          <w:sz w:val="21"/>
          <w:szCs w:val="21"/>
        </w:rPr>
      </w:pPr>
      <w:r w:rsidDel="00000000" w:rsidR="00000000" w:rsidRPr="00000000">
        <w:rPr>
          <w:sz w:val="21"/>
          <w:szCs w:val="21"/>
          <w:rtl w:val="0"/>
        </w:rPr>
        <w:t xml:space="preserve">Clean Start - press kit can be found here  (coming soon)</w:t>
      </w:r>
    </w:p>
    <w:p w:rsidR="00000000" w:rsidDel="00000000" w:rsidP="00000000" w:rsidRDefault="00000000" w:rsidRPr="00000000" w14:paraId="00000037">
      <w:pPr>
        <w:contextualSpacing w:val="0"/>
        <w:jc w:val="center"/>
        <w:rPr>
          <w:sz w:val="21"/>
          <w:szCs w:val="21"/>
        </w:rPr>
      </w:pPr>
      <w:r w:rsidDel="00000000" w:rsidR="00000000" w:rsidRPr="00000000">
        <w:rPr>
          <w:rtl w:val="0"/>
        </w:rPr>
      </w:r>
    </w:p>
    <w:p w:rsidR="00000000" w:rsidDel="00000000" w:rsidP="00000000" w:rsidRDefault="00000000" w:rsidRPr="00000000" w14:paraId="00000038">
      <w:pPr>
        <w:contextualSpacing w:val="0"/>
        <w:jc w:val="center"/>
        <w:rPr>
          <w:sz w:val="21"/>
          <w:szCs w:val="21"/>
        </w:rPr>
      </w:pPr>
      <w:r w:rsidDel="00000000" w:rsidR="00000000" w:rsidRPr="00000000">
        <w:rPr>
          <w:sz w:val="21"/>
          <w:szCs w:val="21"/>
          <w:rtl w:val="0"/>
        </w:rPr>
        <w:t xml:space="preserve">Jilted Series</w:t>
      </w:r>
    </w:p>
    <w:p w:rsidR="00000000" w:rsidDel="00000000" w:rsidP="00000000" w:rsidRDefault="00000000" w:rsidRPr="00000000" w14:paraId="00000039">
      <w:pPr>
        <w:contextualSpacing w:val="0"/>
        <w:jc w:val="center"/>
        <w:rPr>
          <w:sz w:val="21"/>
          <w:szCs w:val="21"/>
        </w:rPr>
      </w:pPr>
      <w:r w:rsidDel="00000000" w:rsidR="00000000" w:rsidRPr="00000000">
        <w:rPr>
          <w:rtl w:val="0"/>
        </w:rPr>
      </w:r>
    </w:p>
    <w:p w:rsidR="00000000" w:rsidDel="00000000" w:rsidP="00000000" w:rsidRDefault="00000000" w:rsidRPr="00000000" w14:paraId="0000003A">
      <w:pPr>
        <w:contextualSpacing w:val="0"/>
        <w:jc w:val="center"/>
        <w:rPr>
          <w:sz w:val="21"/>
          <w:szCs w:val="21"/>
        </w:rPr>
      </w:pPr>
      <w:r w:rsidDel="00000000" w:rsidR="00000000" w:rsidRPr="00000000">
        <w:rPr>
          <w:sz w:val="21"/>
          <w:szCs w:val="21"/>
          <w:rtl w:val="0"/>
        </w:rPr>
        <w:t xml:space="preserve">Duplicity - press kit can be found here  (coming soon)</w:t>
      </w:r>
    </w:p>
    <w:p w:rsidR="00000000" w:rsidDel="00000000" w:rsidP="00000000" w:rsidRDefault="00000000" w:rsidRPr="00000000" w14:paraId="0000003B">
      <w:pPr>
        <w:contextualSpacing w:val="0"/>
        <w:jc w:val="center"/>
        <w:rPr>
          <w:sz w:val="21"/>
          <w:szCs w:val="21"/>
        </w:rPr>
      </w:pPr>
      <w:r w:rsidDel="00000000" w:rsidR="00000000" w:rsidRPr="00000000">
        <w:rPr>
          <w:rtl w:val="0"/>
        </w:rPr>
      </w:r>
    </w:p>
    <w:p w:rsidR="00000000" w:rsidDel="00000000" w:rsidP="00000000" w:rsidRDefault="00000000" w:rsidRPr="00000000" w14:paraId="0000003C">
      <w:pPr>
        <w:contextualSpacing w:val="0"/>
        <w:jc w:val="center"/>
        <w:rPr>
          <w:sz w:val="21"/>
          <w:szCs w:val="21"/>
        </w:rPr>
      </w:pPr>
      <w:r w:rsidDel="00000000" w:rsidR="00000000" w:rsidRPr="00000000">
        <w:rPr>
          <w:sz w:val="21"/>
          <w:szCs w:val="21"/>
          <w:rtl w:val="0"/>
        </w:rPr>
        <w:t xml:space="preserve">Co-Written Series</w:t>
      </w:r>
    </w:p>
    <w:p w:rsidR="00000000" w:rsidDel="00000000" w:rsidP="00000000" w:rsidRDefault="00000000" w:rsidRPr="00000000" w14:paraId="0000003D">
      <w:pPr>
        <w:contextualSpacing w:val="0"/>
        <w:jc w:val="center"/>
        <w:rPr>
          <w:sz w:val="21"/>
          <w:szCs w:val="21"/>
        </w:rPr>
      </w:pPr>
      <w:r w:rsidDel="00000000" w:rsidR="00000000" w:rsidRPr="00000000">
        <w:rPr>
          <w:rtl w:val="0"/>
        </w:rPr>
      </w:r>
    </w:p>
    <w:p w:rsidR="00000000" w:rsidDel="00000000" w:rsidP="00000000" w:rsidRDefault="00000000" w:rsidRPr="00000000" w14:paraId="0000003E">
      <w:pPr>
        <w:contextualSpacing w:val="0"/>
        <w:jc w:val="center"/>
        <w:rPr>
          <w:sz w:val="21"/>
          <w:szCs w:val="21"/>
        </w:rPr>
      </w:pPr>
      <w:r w:rsidDel="00000000" w:rsidR="00000000" w:rsidRPr="00000000">
        <w:rPr>
          <w:sz w:val="21"/>
          <w:szCs w:val="21"/>
          <w:rtl w:val="0"/>
        </w:rPr>
        <w:t xml:space="preserve">Worth it (co written with C.M. Owens) - press kit can be found here  (coming soon)</w:t>
      </w:r>
    </w:p>
    <w:p w:rsidR="00000000" w:rsidDel="00000000" w:rsidP="00000000" w:rsidRDefault="00000000" w:rsidRPr="00000000" w14:paraId="0000003F">
      <w:pPr>
        <w:contextualSpacing w:val="0"/>
        <w:jc w:val="center"/>
        <w:rPr>
          <w:sz w:val="21"/>
          <w:szCs w:val="21"/>
        </w:rPr>
      </w:pPr>
      <w:r w:rsidDel="00000000" w:rsidR="00000000" w:rsidRPr="00000000">
        <w:rPr>
          <w:rtl w:val="0"/>
        </w:rPr>
      </w:r>
    </w:p>
    <w:p w:rsidR="00000000" w:rsidDel="00000000" w:rsidP="00000000" w:rsidRDefault="00000000" w:rsidRPr="00000000" w14:paraId="00000040">
      <w:pPr>
        <w:contextualSpacing w:val="0"/>
        <w:rPr>
          <w:sz w:val="36"/>
          <w:szCs w:val="36"/>
        </w:rPr>
      </w:pPr>
      <w:r w:rsidDel="00000000" w:rsidR="00000000" w:rsidRPr="00000000">
        <w:rPr>
          <w:sz w:val="21"/>
          <w:szCs w:val="21"/>
        </w:rPr>
        <w:drawing>
          <wp:inline distB="114300" distT="114300" distL="114300" distR="114300">
            <wp:extent cx="5943600" cy="787400"/>
            <wp:effectExtent b="0" l="0" r="0" t="0"/>
            <wp:docPr id="6"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contextualSpacing w:val="0"/>
        <w:rPr>
          <w:sz w:val="36"/>
          <w:szCs w:val="36"/>
        </w:rPr>
      </w:pPr>
      <w:r w:rsidDel="00000000" w:rsidR="00000000" w:rsidRPr="00000000">
        <w:rPr>
          <w:sz w:val="36"/>
          <w:szCs w:val="36"/>
        </w:rPr>
        <w:drawing>
          <wp:inline distB="114300" distT="114300" distL="114300" distR="114300">
            <wp:extent cx="190500" cy="190500"/>
            <wp:effectExtent b="0" l="0" r="0" t="0"/>
            <wp:docPr descr="Click and drag to move" id="4" name="image11.gif"/>
            <a:graphic>
              <a:graphicData uri="http://schemas.openxmlformats.org/drawingml/2006/picture">
                <pic:pic>
                  <pic:nvPicPr>
                    <pic:cNvPr descr="Click and drag to move" id="0" name="image11.gif"/>
                    <pic:cNvPicPr preferRelativeResize="0"/>
                  </pic:nvPicPr>
                  <pic:blipFill>
                    <a:blip r:embed="rId24"/>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How do you develop your plots and characters? </w:t>
      </w:r>
    </w:p>
    <w:p w:rsidR="00000000" w:rsidDel="00000000" w:rsidP="00000000" w:rsidRDefault="00000000" w:rsidRPr="00000000" w14:paraId="00000043">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I’m a total pantser. Anytime I try to outline, my characters do whatever they want, and I end up somewhere different. So, I get to know my characters first, and have a general plot outline in my head. Then hope for the best.</w:t>
      </w:r>
    </w:p>
    <w:p w:rsidR="00000000" w:rsidDel="00000000" w:rsidP="00000000" w:rsidRDefault="00000000" w:rsidRPr="00000000" w14:paraId="00000044">
      <w:pPr>
        <w:contextualSpacing w:val="0"/>
        <w:rPr>
          <w:sz w:val="36"/>
          <w:szCs w:val="36"/>
        </w:rPr>
      </w:pPr>
      <w:r w:rsidDel="00000000" w:rsidR="00000000" w:rsidRPr="00000000">
        <w:rPr>
          <w:rtl w:val="0"/>
        </w:rPr>
      </w:r>
    </w:p>
    <w:p w:rsidR="00000000" w:rsidDel="00000000" w:rsidP="00000000" w:rsidRDefault="00000000" w:rsidRPr="00000000" w14:paraId="00000045">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What is the hardest part of writing a book? </w:t>
      </w:r>
    </w:p>
    <w:p w:rsidR="00000000" w:rsidDel="00000000" w:rsidP="00000000" w:rsidRDefault="00000000" w:rsidRPr="00000000" w14:paraId="00000046">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When I get about halfway through and decide the book is awful. I’m awful. And everyone will find out I’m an imposter. Lol. Happens every book.</w:t>
      </w:r>
    </w:p>
    <w:p w:rsidR="00000000" w:rsidDel="00000000" w:rsidP="00000000" w:rsidRDefault="00000000" w:rsidRPr="00000000" w14:paraId="00000047">
      <w:pPr>
        <w:contextualSpacing w:val="0"/>
        <w:rPr>
          <w:sz w:val="36"/>
          <w:szCs w:val="36"/>
        </w:rPr>
      </w:pPr>
      <w:r w:rsidDel="00000000" w:rsidR="00000000" w:rsidRPr="00000000">
        <w:rPr>
          <w:rtl w:val="0"/>
        </w:rPr>
      </w:r>
    </w:p>
    <w:p w:rsidR="00000000" w:rsidDel="00000000" w:rsidP="00000000" w:rsidRDefault="00000000" w:rsidRPr="00000000" w14:paraId="00000048">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If you couldn’t be an author, what would your ideal career be? </w:t>
      </w:r>
    </w:p>
    <w:p w:rsidR="00000000" w:rsidDel="00000000" w:rsidP="00000000" w:rsidRDefault="00000000" w:rsidRPr="00000000" w14:paraId="00000049">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Something else to do with books. Librarian or a bookstore owner. Assuming I can’t be Matt Bomer’s personal massage therapist.</w:t>
      </w:r>
    </w:p>
    <w:p w:rsidR="00000000" w:rsidDel="00000000" w:rsidP="00000000" w:rsidRDefault="00000000" w:rsidRPr="00000000" w14:paraId="0000004A">
      <w:pPr>
        <w:contextualSpacing w:val="0"/>
        <w:rPr>
          <w:sz w:val="36"/>
          <w:szCs w:val="36"/>
        </w:rPr>
      </w:pPr>
      <w:r w:rsidDel="00000000" w:rsidR="00000000" w:rsidRPr="00000000">
        <w:rPr>
          <w:rtl w:val="0"/>
        </w:rPr>
      </w:r>
    </w:p>
    <w:p w:rsidR="00000000" w:rsidDel="00000000" w:rsidP="00000000" w:rsidRDefault="00000000" w:rsidRPr="00000000" w14:paraId="0000004B">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What is your preferred method to have readers get in touch with or follow you (i.e., website, personal blog, Facebook page, here on Goodreads, etc.) ? </w:t>
      </w:r>
    </w:p>
    <w:p w:rsidR="00000000" w:rsidDel="00000000" w:rsidP="00000000" w:rsidRDefault="00000000" w:rsidRPr="00000000" w14:paraId="0000004C">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I post in my Facebook group the most often, but readers are welcome to email or FB message me. My website and newsletter are the best ways to keep up with upcoming release dates and news.</w:t>
      </w:r>
    </w:p>
    <w:p w:rsidR="00000000" w:rsidDel="00000000" w:rsidP="00000000" w:rsidRDefault="00000000" w:rsidRPr="00000000" w14:paraId="0000004D">
      <w:pPr>
        <w:contextualSpacing w:val="0"/>
        <w:rPr>
          <w:highlight w:val="white"/>
        </w:rPr>
      </w:pPr>
      <w:r w:rsidDel="00000000" w:rsidR="00000000" w:rsidRPr="00000000">
        <w:rPr>
          <w:sz w:val="36"/>
          <w:szCs w:val="36"/>
          <w:rtl w:val="0"/>
        </w:rPr>
        <w:br w:type="textWrapping"/>
        <w:t xml:space="preserve">Q: </w:t>
      </w:r>
      <w:r w:rsidDel="00000000" w:rsidR="00000000" w:rsidRPr="00000000">
        <w:rPr>
          <w:highlight w:val="white"/>
          <w:rtl w:val="0"/>
        </w:rPr>
        <w:t xml:space="preserve">Who are your favorite authors?</w:t>
      </w:r>
    </w:p>
    <w:p w:rsidR="00000000" w:rsidDel="00000000" w:rsidP="00000000" w:rsidRDefault="00000000" w:rsidRPr="00000000" w14:paraId="0000004E">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Sigh. There are so many I love. My favorite of all time is Stephen King. The Dark Tower series is a masterpiece. My favorite classic is Aldous Huxley, and his A Brave New World is one of the few sci-fi books I love. In romance, I adore Kylie Scott and her Stage Dive Series.</w:t>
      </w:r>
    </w:p>
    <w:p w:rsidR="00000000" w:rsidDel="00000000" w:rsidP="00000000" w:rsidRDefault="00000000" w:rsidRPr="00000000" w14:paraId="0000004F">
      <w:pPr>
        <w:contextualSpacing w:val="0"/>
        <w:rPr>
          <w:sz w:val="36"/>
          <w:szCs w:val="36"/>
        </w:rPr>
      </w:pPr>
      <w:r w:rsidDel="00000000" w:rsidR="00000000" w:rsidRPr="00000000">
        <w:rPr>
          <w:rtl w:val="0"/>
        </w:rPr>
      </w:r>
    </w:p>
    <w:p w:rsidR="00000000" w:rsidDel="00000000" w:rsidP="00000000" w:rsidRDefault="00000000" w:rsidRPr="00000000" w14:paraId="00000050">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What motivated you to become an author?</w:t>
      </w:r>
    </w:p>
    <w:p w:rsidR="00000000" w:rsidDel="00000000" w:rsidP="00000000" w:rsidRDefault="00000000" w:rsidRPr="00000000" w14:paraId="00000051">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Insomnia. Lol. I’m kidding, sort of. I’ve always loved to write since I was a kid. After I found the Indie author community and saw how supportive it is, I took the chance and started publishing. </w:t>
      </w:r>
    </w:p>
    <w:p w:rsidR="00000000" w:rsidDel="00000000" w:rsidP="00000000" w:rsidRDefault="00000000" w:rsidRPr="00000000" w14:paraId="00000052">
      <w:pPr>
        <w:contextualSpacing w:val="0"/>
        <w:rPr>
          <w:sz w:val="36"/>
          <w:szCs w:val="36"/>
        </w:rPr>
      </w:pPr>
      <w:r w:rsidDel="00000000" w:rsidR="00000000" w:rsidRPr="00000000">
        <w:rPr>
          <w:rtl w:val="0"/>
        </w:rPr>
      </w:r>
    </w:p>
    <w:p w:rsidR="00000000" w:rsidDel="00000000" w:rsidP="00000000" w:rsidRDefault="00000000" w:rsidRPr="00000000" w14:paraId="00000053">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Where is your favorite place to write?</w:t>
      </w:r>
    </w:p>
    <w:p w:rsidR="00000000" w:rsidDel="00000000" w:rsidP="00000000" w:rsidRDefault="00000000" w:rsidRPr="00000000" w14:paraId="00000054">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Sitting on my couch, surrounded by snacks.</w:t>
      </w:r>
    </w:p>
    <w:p w:rsidR="00000000" w:rsidDel="00000000" w:rsidP="00000000" w:rsidRDefault="00000000" w:rsidRPr="00000000" w14:paraId="00000055">
      <w:pPr>
        <w:contextualSpacing w:val="0"/>
        <w:rPr>
          <w:sz w:val="36"/>
          <w:szCs w:val="36"/>
        </w:rPr>
      </w:pPr>
      <w:r w:rsidDel="00000000" w:rsidR="00000000" w:rsidRPr="00000000">
        <w:rPr>
          <w:rtl w:val="0"/>
        </w:rPr>
      </w:r>
    </w:p>
    <w:p w:rsidR="00000000" w:rsidDel="00000000" w:rsidP="00000000" w:rsidRDefault="00000000" w:rsidRPr="00000000" w14:paraId="00000056">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How long does it/did it take to write start to finish</w:t>
      </w:r>
    </w:p>
    <w:p w:rsidR="00000000" w:rsidDel="00000000" w:rsidP="00000000" w:rsidRDefault="00000000" w:rsidRPr="00000000" w14:paraId="00000057">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Depending on the book, anywhere from two to three months for the draft, and another month for the polished book.</w:t>
      </w:r>
    </w:p>
    <w:p w:rsidR="00000000" w:rsidDel="00000000" w:rsidP="00000000" w:rsidRDefault="00000000" w:rsidRPr="00000000" w14:paraId="00000058">
      <w:pPr>
        <w:contextualSpacing w:val="0"/>
        <w:rPr>
          <w:sz w:val="36"/>
          <w:szCs w:val="36"/>
        </w:rPr>
      </w:pPr>
      <w:r w:rsidDel="00000000" w:rsidR="00000000" w:rsidRPr="00000000">
        <w:rPr>
          <w:rtl w:val="0"/>
        </w:rPr>
      </w:r>
    </w:p>
    <w:p w:rsidR="00000000" w:rsidDel="00000000" w:rsidP="00000000" w:rsidRDefault="00000000" w:rsidRPr="00000000" w14:paraId="00000059">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Do you have a release day tradition?</w:t>
      </w:r>
    </w:p>
    <w:p w:rsidR="00000000" w:rsidDel="00000000" w:rsidP="00000000" w:rsidRDefault="00000000" w:rsidRPr="00000000" w14:paraId="0000005A">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Haunt Amazon, refreshing every 1.2 seconds.</w:t>
      </w:r>
    </w:p>
    <w:p w:rsidR="00000000" w:rsidDel="00000000" w:rsidP="00000000" w:rsidRDefault="00000000" w:rsidRPr="00000000" w14:paraId="0000005B">
      <w:pPr>
        <w:contextualSpacing w:val="0"/>
        <w:rPr>
          <w:sz w:val="36"/>
          <w:szCs w:val="36"/>
        </w:rPr>
      </w:pPr>
      <w:r w:rsidDel="00000000" w:rsidR="00000000" w:rsidRPr="00000000">
        <w:rPr>
          <w:rtl w:val="0"/>
        </w:rPr>
      </w:r>
    </w:p>
    <w:p w:rsidR="00000000" w:rsidDel="00000000" w:rsidP="00000000" w:rsidRDefault="00000000" w:rsidRPr="00000000" w14:paraId="0000005C">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Would you date your H?</w:t>
      </w:r>
    </w:p>
    <w:p w:rsidR="00000000" w:rsidDel="00000000" w:rsidP="00000000" w:rsidRDefault="00000000" w:rsidRPr="00000000" w14:paraId="0000005D">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Most of them. Lol. There are a few jerks in the mix.</w:t>
      </w:r>
    </w:p>
    <w:p w:rsidR="00000000" w:rsidDel="00000000" w:rsidP="00000000" w:rsidRDefault="00000000" w:rsidRPr="00000000" w14:paraId="0000005E">
      <w:pPr>
        <w:contextualSpacing w:val="0"/>
        <w:rPr>
          <w:sz w:val="36"/>
          <w:szCs w:val="36"/>
        </w:rPr>
      </w:pPr>
      <w:r w:rsidDel="00000000" w:rsidR="00000000" w:rsidRPr="00000000">
        <w:rPr>
          <w:rtl w:val="0"/>
        </w:rPr>
      </w:r>
    </w:p>
    <w:p w:rsidR="00000000" w:rsidDel="00000000" w:rsidP="00000000" w:rsidRDefault="00000000" w:rsidRPr="00000000" w14:paraId="0000005F">
      <w:pPr>
        <w:contextualSpacing w:val="0"/>
        <w:rPr>
          <w:highlight w:val="white"/>
        </w:rPr>
      </w:pPr>
      <w:r w:rsidDel="00000000" w:rsidR="00000000" w:rsidRPr="00000000">
        <w:rPr>
          <w:sz w:val="36"/>
          <w:szCs w:val="36"/>
          <w:rtl w:val="0"/>
        </w:rPr>
        <w:t xml:space="preserve">Q: </w:t>
      </w:r>
      <w:r w:rsidDel="00000000" w:rsidR="00000000" w:rsidRPr="00000000">
        <w:rPr>
          <w:highlight w:val="white"/>
          <w:rtl w:val="0"/>
        </w:rPr>
        <w:t xml:space="preserve">Out of the books you've written, which one is your favourite/ the one closest to you?</w:t>
      </w:r>
    </w:p>
    <w:p w:rsidR="00000000" w:rsidDel="00000000" w:rsidP="00000000" w:rsidRDefault="00000000" w:rsidRPr="00000000" w14:paraId="00000060">
      <w:pPr>
        <w:contextualSpacing w:val="0"/>
        <w:rPr>
          <w:highlight w:val="white"/>
        </w:rPr>
      </w:pPr>
      <w:r w:rsidDel="00000000" w:rsidR="00000000" w:rsidRPr="00000000">
        <w:rPr>
          <w:sz w:val="36"/>
          <w:szCs w:val="36"/>
          <w:rtl w:val="0"/>
        </w:rPr>
        <w:t xml:space="preserve">A: </w:t>
      </w:r>
      <w:r w:rsidDel="00000000" w:rsidR="00000000" w:rsidRPr="00000000">
        <w:rPr>
          <w:highlight w:val="white"/>
          <w:rtl w:val="0"/>
        </w:rPr>
        <w:t xml:space="preserve">Falling Together. It’s the second in my menage series, All That Remains, and I loved bringing those three characters together and showing another kind of love.</w:t>
      </w:r>
    </w:p>
    <w:p w:rsidR="00000000" w:rsidDel="00000000" w:rsidP="00000000" w:rsidRDefault="00000000" w:rsidRPr="00000000" w14:paraId="00000061">
      <w:pPr>
        <w:contextualSpacing w:val="0"/>
        <w:rPr>
          <w:highlight w:val="white"/>
        </w:rPr>
      </w:pPr>
      <w:r w:rsidDel="00000000" w:rsidR="00000000" w:rsidRPr="00000000">
        <w:rPr>
          <w:rtl w:val="0"/>
        </w:rPr>
      </w:r>
    </w:p>
    <w:p w:rsidR="00000000" w:rsidDel="00000000" w:rsidP="00000000" w:rsidRDefault="00000000" w:rsidRPr="00000000" w14:paraId="00000062">
      <w:pPr>
        <w:contextualSpacing w:val="0"/>
        <w:rPr>
          <w:highlight w:val="white"/>
        </w:rPr>
      </w:pPr>
      <w:r w:rsidDel="00000000" w:rsidR="00000000" w:rsidRPr="00000000">
        <w:rPr>
          <w:sz w:val="36"/>
          <w:szCs w:val="36"/>
          <w:rtl w:val="0"/>
        </w:rPr>
        <w:t xml:space="preserve">Q:</w:t>
      </w:r>
      <w:r w:rsidDel="00000000" w:rsidR="00000000" w:rsidRPr="00000000">
        <w:rPr>
          <w:sz w:val="21"/>
          <w:szCs w:val="21"/>
          <w:rtl w:val="0"/>
        </w:rPr>
        <w:t xml:space="preserve"> </w:t>
      </w:r>
      <w:r w:rsidDel="00000000" w:rsidR="00000000" w:rsidRPr="00000000">
        <w:rPr>
          <w:highlight w:val="white"/>
          <w:rtl w:val="0"/>
        </w:rPr>
        <w:t xml:space="preserve">how would you categorize your books?</w:t>
      </w:r>
    </w:p>
    <w:p w:rsidR="00000000" w:rsidDel="00000000" w:rsidP="00000000" w:rsidRDefault="00000000" w:rsidRPr="00000000" w14:paraId="00000063">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I write in a few genres, including suspense, and some deal with some dark issues, but I try to slip a little lighthearted humor into all of them. My comedies are goofy and a bit crude. I also have an M/M book and an M/M/F, so I’m all over the place. Hopefully, there’s something for everyone. </w:t>
      </w:r>
    </w:p>
    <w:p w:rsidR="00000000" w:rsidDel="00000000" w:rsidP="00000000" w:rsidRDefault="00000000" w:rsidRPr="00000000" w14:paraId="00000064">
      <w:pPr>
        <w:contextualSpacing w:val="0"/>
        <w:rPr>
          <w:highlight w:val="white"/>
        </w:rPr>
      </w:pPr>
      <w:r w:rsidDel="00000000" w:rsidR="00000000" w:rsidRPr="00000000">
        <w:rPr>
          <w:rtl w:val="0"/>
        </w:rPr>
      </w:r>
    </w:p>
    <w:p w:rsidR="00000000" w:rsidDel="00000000" w:rsidP="00000000" w:rsidRDefault="00000000" w:rsidRPr="00000000" w14:paraId="00000065">
      <w:pPr>
        <w:contextualSpacing w:val="0"/>
        <w:rPr>
          <w:highlight w:val="white"/>
        </w:rPr>
      </w:pPr>
      <w:r w:rsidDel="00000000" w:rsidR="00000000" w:rsidRPr="00000000">
        <w:rPr>
          <w:sz w:val="36"/>
          <w:szCs w:val="36"/>
          <w:highlight w:val="white"/>
          <w:rtl w:val="0"/>
        </w:rPr>
        <w:t xml:space="preserve">Q:</w:t>
      </w:r>
      <w:r w:rsidDel="00000000" w:rsidR="00000000" w:rsidRPr="00000000">
        <w:rPr>
          <w:highlight w:val="white"/>
          <w:rtl w:val="0"/>
        </w:rPr>
        <w:t xml:space="preserve"> Who was your favorite character to write and why?</w:t>
      </w:r>
    </w:p>
    <w:p w:rsidR="00000000" w:rsidDel="00000000" w:rsidP="00000000" w:rsidRDefault="00000000" w:rsidRPr="00000000" w14:paraId="00000066">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Joseph from the All That Remains Series has a special place in my heart. He was just such a sweetheart.</w:t>
      </w:r>
    </w:p>
    <w:p w:rsidR="00000000" w:rsidDel="00000000" w:rsidP="00000000" w:rsidRDefault="00000000" w:rsidRPr="00000000" w14:paraId="00000067">
      <w:pPr>
        <w:contextualSpacing w:val="0"/>
        <w:rPr>
          <w:highlight w:val="white"/>
        </w:rPr>
      </w:pPr>
      <w:r w:rsidDel="00000000" w:rsidR="00000000" w:rsidRPr="00000000">
        <w:rPr>
          <w:rtl w:val="0"/>
        </w:rPr>
      </w:r>
    </w:p>
    <w:p w:rsidR="00000000" w:rsidDel="00000000" w:rsidP="00000000" w:rsidRDefault="00000000" w:rsidRPr="00000000" w14:paraId="00000068">
      <w:pPr>
        <w:contextualSpacing w:val="0"/>
        <w:rPr>
          <w:highlight w:val="white"/>
        </w:rPr>
      </w:pPr>
      <w:r w:rsidDel="00000000" w:rsidR="00000000" w:rsidRPr="00000000">
        <w:rPr>
          <w:sz w:val="36"/>
          <w:szCs w:val="36"/>
          <w:highlight w:val="white"/>
          <w:rtl w:val="0"/>
        </w:rPr>
        <w:t xml:space="preserve">Q:</w:t>
      </w:r>
      <w:r w:rsidDel="00000000" w:rsidR="00000000" w:rsidRPr="00000000">
        <w:rPr>
          <w:highlight w:val="white"/>
          <w:rtl w:val="0"/>
        </w:rPr>
        <w:t xml:space="preserve"> If your characters all got together for drinks, what kind of things would they say about you?</w:t>
      </w:r>
    </w:p>
    <w:p w:rsidR="00000000" w:rsidDel="00000000" w:rsidP="00000000" w:rsidRDefault="00000000" w:rsidRPr="00000000" w14:paraId="00000069">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Probably try to figure out who is going to get killed off or how I’m going to torture them next.</w:t>
      </w:r>
    </w:p>
    <w:p w:rsidR="00000000" w:rsidDel="00000000" w:rsidP="00000000" w:rsidRDefault="00000000" w:rsidRPr="00000000" w14:paraId="0000006A">
      <w:pPr>
        <w:contextualSpacing w:val="0"/>
        <w:rPr>
          <w:highlight w:val="white"/>
        </w:rPr>
      </w:pPr>
      <w:r w:rsidDel="00000000" w:rsidR="00000000" w:rsidRPr="00000000">
        <w:rPr>
          <w:rtl w:val="0"/>
        </w:rPr>
      </w:r>
    </w:p>
    <w:p w:rsidR="00000000" w:rsidDel="00000000" w:rsidP="00000000" w:rsidRDefault="00000000" w:rsidRPr="00000000" w14:paraId="0000006B">
      <w:pPr>
        <w:contextualSpacing w:val="0"/>
        <w:rPr>
          <w:highlight w:val="white"/>
        </w:rPr>
      </w:pPr>
      <w:r w:rsidDel="00000000" w:rsidR="00000000" w:rsidRPr="00000000">
        <w:rPr>
          <w:sz w:val="36"/>
          <w:szCs w:val="36"/>
          <w:highlight w:val="white"/>
          <w:rtl w:val="0"/>
        </w:rPr>
        <w:t xml:space="preserve">Q: </w:t>
      </w:r>
      <w:r w:rsidDel="00000000" w:rsidR="00000000" w:rsidRPr="00000000">
        <w:rPr>
          <w:highlight w:val="white"/>
          <w:rtl w:val="0"/>
        </w:rPr>
        <w:t xml:space="preserve">What's your go to writing snack?</w:t>
      </w:r>
    </w:p>
    <w:p w:rsidR="00000000" w:rsidDel="00000000" w:rsidP="00000000" w:rsidRDefault="00000000" w:rsidRPr="00000000" w14:paraId="0000006C">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Any kind of chocolate, iced coffee, and…tacos count as a snack, right?</w:t>
      </w:r>
    </w:p>
    <w:p w:rsidR="00000000" w:rsidDel="00000000" w:rsidP="00000000" w:rsidRDefault="00000000" w:rsidRPr="00000000" w14:paraId="0000006D">
      <w:pPr>
        <w:contextualSpacing w:val="0"/>
        <w:rPr>
          <w:highlight w:val="white"/>
        </w:rPr>
      </w:pPr>
      <w:r w:rsidDel="00000000" w:rsidR="00000000" w:rsidRPr="00000000">
        <w:rPr>
          <w:rtl w:val="0"/>
        </w:rPr>
      </w:r>
    </w:p>
    <w:p w:rsidR="00000000" w:rsidDel="00000000" w:rsidP="00000000" w:rsidRDefault="00000000" w:rsidRPr="00000000" w14:paraId="0000006E">
      <w:pPr>
        <w:contextualSpacing w:val="0"/>
        <w:rPr>
          <w:highlight w:val="white"/>
        </w:rPr>
      </w:pPr>
      <w:r w:rsidDel="00000000" w:rsidR="00000000" w:rsidRPr="00000000">
        <w:rPr>
          <w:sz w:val="36"/>
          <w:szCs w:val="36"/>
          <w:highlight w:val="white"/>
          <w:rtl w:val="0"/>
        </w:rPr>
        <w:t xml:space="preserve">Q: </w:t>
      </w:r>
      <w:r w:rsidDel="00000000" w:rsidR="00000000" w:rsidRPr="00000000">
        <w:rPr>
          <w:highlight w:val="white"/>
          <w:rtl w:val="0"/>
        </w:rPr>
        <w:t xml:space="preserve">Do you do in-depth research when it comes to sex scenes?</w:t>
      </w:r>
    </w:p>
    <w:p w:rsidR="00000000" w:rsidDel="00000000" w:rsidP="00000000" w:rsidRDefault="00000000" w:rsidRPr="00000000" w14:paraId="0000006F">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In depth. Heh. </w:t>
      </w:r>
    </w:p>
    <w:p w:rsidR="00000000" w:rsidDel="00000000" w:rsidP="00000000" w:rsidRDefault="00000000" w:rsidRPr="00000000" w14:paraId="00000070">
      <w:pPr>
        <w:contextualSpacing w:val="0"/>
        <w:rPr>
          <w:highlight w:val="white"/>
        </w:rPr>
      </w:pPr>
      <w:r w:rsidDel="00000000" w:rsidR="00000000" w:rsidRPr="00000000">
        <w:rPr>
          <w:rtl w:val="0"/>
        </w:rPr>
      </w:r>
    </w:p>
    <w:p w:rsidR="00000000" w:rsidDel="00000000" w:rsidP="00000000" w:rsidRDefault="00000000" w:rsidRPr="00000000" w14:paraId="00000071">
      <w:pPr>
        <w:contextualSpacing w:val="0"/>
        <w:rPr>
          <w:highlight w:val="white"/>
        </w:rPr>
      </w:pPr>
      <w:r w:rsidDel="00000000" w:rsidR="00000000" w:rsidRPr="00000000">
        <w:rPr>
          <w:sz w:val="36"/>
          <w:szCs w:val="36"/>
          <w:highlight w:val="white"/>
          <w:rtl w:val="0"/>
        </w:rPr>
        <w:t xml:space="preserve">Q:</w:t>
      </w:r>
      <w:r w:rsidDel="00000000" w:rsidR="00000000" w:rsidRPr="00000000">
        <w:rPr>
          <w:highlight w:val="white"/>
          <w:rtl w:val="0"/>
        </w:rPr>
        <w:t xml:space="preserve"> What do you do to get out of a writer's block?</w:t>
      </w:r>
    </w:p>
    <w:p w:rsidR="00000000" w:rsidDel="00000000" w:rsidP="00000000" w:rsidRDefault="00000000" w:rsidRPr="00000000" w14:paraId="00000072">
      <w:pPr>
        <w:contextualSpacing w:val="0"/>
        <w:rPr>
          <w:highlight w:val="white"/>
        </w:rPr>
      </w:pPr>
      <w:r w:rsidDel="00000000" w:rsidR="00000000" w:rsidRPr="00000000">
        <w:rPr>
          <w:sz w:val="36"/>
          <w:szCs w:val="36"/>
          <w:rtl w:val="0"/>
        </w:rPr>
        <w:t xml:space="preserve">A:</w:t>
      </w:r>
      <w:r w:rsidDel="00000000" w:rsidR="00000000" w:rsidRPr="00000000">
        <w:rPr>
          <w:highlight w:val="white"/>
          <w:rtl w:val="0"/>
        </w:rPr>
        <w:t xml:space="preserve"> I always have multiple works in progress going at once so if I get stuck on one, I move to another. I’ll also go write at the park or library. A change of scenery helps.</w:t>
      </w:r>
    </w:p>
    <w:p w:rsidR="00000000" w:rsidDel="00000000" w:rsidP="00000000" w:rsidRDefault="00000000" w:rsidRPr="00000000" w14:paraId="00000073">
      <w:pPr>
        <w:contextualSpacing w:val="0"/>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it.ly/1zNe5zu" TargetMode="External"/><Relationship Id="rId11" Type="http://schemas.openxmlformats.org/officeDocument/2006/relationships/hyperlink" Target="https://www.authorsmshade.com/" TargetMode="External"/><Relationship Id="rId22" Type="http://schemas.openxmlformats.org/officeDocument/2006/relationships/image" Target="media/image3.gif"/><Relationship Id="rId10" Type="http://schemas.openxmlformats.org/officeDocument/2006/relationships/image" Target="media/image18.gif"/><Relationship Id="rId21" Type="http://schemas.openxmlformats.org/officeDocument/2006/relationships/image" Target="media/image12.png"/><Relationship Id="rId13" Type="http://schemas.openxmlformats.org/officeDocument/2006/relationships/hyperlink" Target="https://www.facebook.com/smshadebooks" TargetMode="External"/><Relationship Id="rId24" Type="http://schemas.openxmlformats.org/officeDocument/2006/relationships/image" Target="media/image11.gif"/><Relationship Id="rId12" Type="http://schemas.openxmlformats.org/officeDocument/2006/relationships/hyperlink" Target="https://www.facebook.com/authorsmshade" TargetMode="External"/><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hyperlink" Target="https://amzn.to/2GsRsjc" TargetMode="External"/><Relationship Id="rId14" Type="http://schemas.openxmlformats.org/officeDocument/2006/relationships/hyperlink" Target="https://www.facebook.com/groups/shadyladiesplace/" TargetMode="External"/><Relationship Id="rId17" Type="http://schemas.openxmlformats.org/officeDocument/2006/relationships/hyperlink" Target="https://www.goodreads.com/author/show/7788847.S_M_Shade" TargetMode="External"/><Relationship Id="rId16" Type="http://schemas.openxmlformats.org/officeDocument/2006/relationships/hyperlink" Target="https://twitter.com/authorSMShade" TargetMode="External"/><Relationship Id="rId5" Type="http://schemas.openxmlformats.org/officeDocument/2006/relationships/styles" Target="styles.xml"/><Relationship Id="rId19" Type="http://schemas.openxmlformats.org/officeDocument/2006/relationships/hyperlink" Target="https://www.instagram.com/authorsmshade/" TargetMode="External"/><Relationship Id="rId6" Type="http://schemas.openxmlformats.org/officeDocument/2006/relationships/image" Target="media/image8.png"/><Relationship Id="rId18" Type="http://schemas.openxmlformats.org/officeDocument/2006/relationships/hyperlink" Target="https://www.bookbub.com/authors/s-m-shade" TargetMode="External"/><Relationship Id="rId7" Type="http://schemas.openxmlformats.org/officeDocument/2006/relationships/image" Target="media/image17.gif"/><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